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Приложение 4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УТВЕРЖДЕНО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решением Совета Братского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4"/>
        </w:rPr>
        <w:t>от _____________ № _____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расходов бюджетов на 2024 год</w:t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left" w:pos="6949" w:leader="none"/>
          <w:tab w:val="left" w:pos="7729" w:leader="none"/>
        </w:tabs>
        <w:spacing w:lineRule="auto" w:line="240" w:before="0" w:after="0"/>
        <w:ind w:left="93" w:hanging="0"/>
        <w:jc w:val="right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eastAsia="Times New Roman" w:cs="Times New Roman" w:ascii="Times New Roman" w:hAnsi="Times New Roman"/>
          <w:sz w:val="28"/>
          <w:szCs w:val="24"/>
        </w:rPr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right" w:pos="14570" w:leader="none"/>
        </w:tabs>
        <w:spacing w:lineRule="auto" w:line="240" w:before="0" w:after="0"/>
        <w:ind w:left="93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4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19"/>
        <w:gridCol w:w="6030"/>
        <w:gridCol w:w="1466"/>
        <w:gridCol w:w="632"/>
        <w:gridCol w:w="1007"/>
      </w:tblGrid>
      <w:tr>
        <w:trPr>
          <w:tblHeader w:val="true"/>
          <w:trHeight w:val="35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5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14953,5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2100000000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273,0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273,0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209,0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209,0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2120110500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2120110500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100,0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2170110220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2170110220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2300000000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2310110580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2310110580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2360110260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2360110260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целевая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2400000000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646,0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546,0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546,0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546,0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546,0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2500000000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2600000000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2371,5</w:t>
            </w:r>
          </w:p>
        </w:tc>
      </w:tr>
      <w:tr>
        <w:trPr>
          <w:trHeight w:val="47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661,6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661,6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200,0</w:t>
            </w:r>
          </w:p>
        </w:tc>
      </w:tr>
      <w:tr>
        <w:trPr>
          <w:trHeight w:val="367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2620110050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2620110050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2620110060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2620110060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459,6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459,6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1704,9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1704,9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1404,9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1404,9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2700000000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2710110470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2710110470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2800000000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5705,0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5705,0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842,0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829,0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795,0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2810211390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2810211390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2810510220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2810510220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48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58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48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18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4573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548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843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3010110230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3010110230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5010100190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5010100190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900,0</w:t>
            </w:r>
          </w:p>
        </w:tc>
      </w:tr>
      <w:tr>
        <w:trPr>
          <w:trHeight w:val="806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4626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>
        <w:trPr>
          <w:trHeight w:val="380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4118,0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4118,0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3700,0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389,2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5230010790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5230010790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435,0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308,7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308,7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126,3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126,3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5420000000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Выполнение передаваемых полномочий на осуществление внешнего муниципального контроля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Главный специалист 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en-US" w:val="ru-RU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Application>LibreOffice/7.5.5.2$Windows_X86_64 LibreOffice_project/ca8fe7424262805f223b9a2334bc7181abbcbf5e</Application>
  <AppVersion>15.0000</AppVersion>
  <Pages>8</Pages>
  <Words>1683</Words>
  <Characters>13499</Characters>
  <CharactersWithSpaces>14749</CharactersWithSpaces>
  <Paragraphs>523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2023-11-06T16:44:00Z</dcterms:created>
  <dc:creator>user</dc:creator>
  <dc:description/>
  <dc:language>ru-RU</dc:language>
  <cp:lastModifiedBy/>
  <cp:lastPrinted>2022-12-13T09:56:00Z</cp:lastPrinted>
  <dcterms:modified xsi:type="dcterms:W3CDTF">2023-11-15T08:39:09Z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